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Как пройди медицинскую реабилитацию?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Жители Тульской области могут получить медицинскую реабилитацию после различных заболеваний.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После перенесенного инсульта, черепно-мозговой травмы, нейрохирургической операции, перелома позвоночника реабилитация проводится:</w:t>
      </w:r>
    </w:p>
    <w:p>
      <w:pPr>
        <w:pStyle w:val="ListParagraph"/>
        <w:numPr>
          <w:ilvl w:val="0"/>
          <w:numId w:val="1"/>
        </w:numPr>
        <w:ind w:left="720" w:hanging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амбулаторно – в Городской клинической больнице №2 им. Е.Г. Лазарева и Городской больнице №10 г. Тулы, Ефремовской районной клинической больнице имени А.И. Козлова;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больницы;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отделении реабилитации Городской больницы №10 г .Тулы, отделении реабилитации Новомосковской городской клинической больницы;  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отделении медицинской реабилитации пациентов с нарушением функции ЦНС Тульской областной клинической больницы.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заболеваниях суставов, позвоночника, затруднениях при работе рук и ног по причине поражения нервов, полинейропатии реабилитация проводится: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амбулаторно – в Городской клинической больнице №2 им. Е.Г. Лазарева и Городской больнице №10 г.Тулы, Ефремовской районной клинической больнице имени А.И. Козлова;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больницы;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отделении медицинской реабилитации пациентов с нарушением функции периферической нервной системы и костномышечной системы Тульской областной клинической больницы.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кардиологических заболеваниях, состоянии после шунтирования сердца, установки кардиостимулятора реабилитация проводится: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амбулаторно – в Городской больнице № 13 г. Тулы;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отделении кардиореабилитации в Городской больнице №13 г. Тулы, отделении соматической реабилитации Центра реабилитации Тульской областной клинической больницы;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больницы.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Реабилитация в стационаре показана неходячим и маломобильным пациентам, при выраженном болевом синдроме, для пациентов, которые нуждаются в помощи при самообслуживании, в течение 1-2 лет после заболевания.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пациент уже может ходить и обслуживать себя, но не восстановился полностью - реабилитация проводится в дневном стационаре и амбулаторно.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определения показаний и противопоказаний к реабилитации, госпитализации в отделение или реабилитации амбулаторно можно обратиться на прием: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областная клиническая больница, реабилитация заболеваний центральной нервной системы – Атяшев Александр Александрович, прием ведется в клинико-диагностическом центре Тульской областной клинической больницы. Запись по телефону 31-80-18.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>
          <w:rFonts w:ascii="PT Astra Serif" w:hAnsi="PT Astra Serif"/>
          <w:sz w:val="28"/>
          <w:szCs w:val="28"/>
        </w:rPr>
        <w:t>Тульская областная клиническая больница, реабилитация  заболеваний периферической нервной системы и костномышечной системы – Лебедев Евгений Борисович, ведется в клинико-диагностическом центре Тульской областной клинической больницы. Запись по телефону 31-80-18.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областная клиническая больница, кардиореабилитация – прием кардиолога в поликлинике по месту жительства или в  клинико-диагностическом центре Тульской областной клинической больницы.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областная клиническая больница, дневной стационар – прием кардиолога или невролога в  клинико-диагностическом центре Тульской областной клинической больницы.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Городская больница №10 г. Тулы – Бантыш Наталья Николаевна, прием заведующей в отделении в 13:00 по нечетным дням.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2160" w:hanging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реабилитации в амбулаторных условиях необходимо обратиться к терапевту, неврологу или кардиологу поликлиники.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8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2f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LibreOffice/7.2.0.4$Linux_X86_64 LibreOffice_project/9a9c6381e3f7a62afc1329bd359cc48accb6435b</Application>
  <AppVersion>15.0000</AppVersion>
  <Pages>2</Pages>
  <Words>382</Words>
  <Characters>2878</Characters>
  <CharactersWithSpaces>3247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2022-10-28T09:47:00Z</dcterms:created>
  <dc:creator>Атяшев А.А.</dc:creator>
  <dc:description/>
  <dc:language>ru-RU</dc:language>
  <cp:lastModifiedBy/>
  <dcterms:modified xsi:type="dcterms:W3CDTF">2022-10-28T17:46:51Z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